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81" w:rsidRPr="00BD36E2" w:rsidRDefault="006E3A80" w:rsidP="00545A81">
      <w:pPr>
        <w:spacing w:after="0"/>
        <w:jc w:val="center"/>
        <w:rPr>
          <w:rFonts w:ascii="Times New Roman" w:hAnsi="Times New Roman"/>
          <w:b/>
          <w:sz w:val="3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-137795</wp:posOffset>
            </wp:positionV>
            <wp:extent cx="524510" cy="871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A81" w:rsidRPr="00BD36E2" w:rsidRDefault="00545A81" w:rsidP="00545A81">
      <w:pPr>
        <w:spacing w:after="0"/>
        <w:jc w:val="center"/>
        <w:rPr>
          <w:rFonts w:ascii="Times New Roman" w:hAnsi="Times New Roman"/>
          <w:b/>
          <w:sz w:val="34"/>
        </w:rPr>
      </w:pPr>
    </w:p>
    <w:p w:rsidR="00545A81" w:rsidRPr="00BD36E2" w:rsidRDefault="00545A81" w:rsidP="00545A81">
      <w:pPr>
        <w:spacing w:after="0"/>
        <w:jc w:val="center"/>
        <w:rPr>
          <w:rFonts w:ascii="Times New Roman" w:hAnsi="Times New Roman"/>
          <w:b/>
          <w:sz w:val="34"/>
        </w:rPr>
      </w:pPr>
    </w:p>
    <w:p w:rsidR="00545A81" w:rsidRPr="00BD36E2" w:rsidRDefault="00545A81" w:rsidP="00545A81">
      <w:pPr>
        <w:keepNext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36E2">
        <w:rPr>
          <w:rFonts w:ascii="Times New Roman" w:hAnsi="Times New Roman"/>
          <w:b/>
          <w:bCs/>
          <w:color w:val="000000"/>
          <w:sz w:val="28"/>
          <w:szCs w:val="28"/>
        </w:rPr>
        <w:t>КЕМЕРОВСКАЯ ОБЛАСТЬ - КУЗБАСС</w:t>
      </w:r>
    </w:p>
    <w:p w:rsidR="00545A81" w:rsidRPr="00BD36E2" w:rsidRDefault="00545A81" w:rsidP="00545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36E2">
        <w:rPr>
          <w:rFonts w:ascii="Times New Roman" w:hAnsi="Times New Roman"/>
          <w:b/>
          <w:bCs/>
          <w:color w:val="000000"/>
          <w:sz w:val="28"/>
          <w:szCs w:val="28"/>
        </w:rPr>
        <w:t>НОВОКУЗНЕЦКИЙ ГОРОДСКОЙ ОКРУГ</w:t>
      </w:r>
    </w:p>
    <w:p w:rsidR="00545A81" w:rsidRPr="00BD36E2" w:rsidRDefault="00545A81" w:rsidP="00545A81">
      <w:pPr>
        <w:spacing w:after="0"/>
        <w:jc w:val="center"/>
        <w:rPr>
          <w:rFonts w:ascii="Times New Roman" w:hAnsi="Times New Roman"/>
          <w:b/>
          <w:caps/>
        </w:rPr>
      </w:pPr>
      <w:r w:rsidRPr="00BD36E2">
        <w:rPr>
          <w:rFonts w:ascii="Times New Roman" w:hAnsi="Times New Roman"/>
          <w:b/>
          <w:caps/>
          <w:sz w:val="28"/>
          <w:szCs w:val="28"/>
        </w:rPr>
        <w:t>территориальная ИЗБИРАТЕЛЬНАЯ КОМИССИЯ</w:t>
      </w:r>
      <w:r w:rsidRPr="00BD36E2">
        <w:rPr>
          <w:rFonts w:ascii="Times New Roman" w:hAnsi="Times New Roman"/>
          <w:b/>
          <w:caps/>
          <w:sz w:val="28"/>
          <w:szCs w:val="28"/>
        </w:rPr>
        <w:br/>
      </w:r>
      <w:r w:rsidRPr="00BD36E2">
        <w:rPr>
          <w:rFonts w:ascii="Times New Roman" w:hAnsi="Times New Roman"/>
          <w:b/>
          <w:bCs/>
          <w:caps/>
          <w:sz w:val="28"/>
          <w:szCs w:val="28"/>
        </w:rPr>
        <w:t>КУЙБЫШЕВСКОГО</w:t>
      </w:r>
      <w:r w:rsidRPr="00BD36E2">
        <w:rPr>
          <w:rFonts w:ascii="Times New Roman" w:hAnsi="Times New Roman"/>
          <w:b/>
          <w:caps/>
          <w:sz w:val="28"/>
          <w:szCs w:val="28"/>
        </w:rPr>
        <w:t>района</w:t>
      </w:r>
    </w:p>
    <w:p w:rsidR="00545A81" w:rsidRPr="00BD36E2" w:rsidRDefault="00545A81" w:rsidP="00545A81">
      <w:pPr>
        <w:pBdr>
          <w:bottom w:val="double" w:sz="4" w:space="1" w:color="auto"/>
        </w:pBdr>
        <w:spacing w:after="0"/>
        <w:jc w:val="center"/>
        <w:rPr>
          <w:rFonts w:ascii="Times New Roman" w:hAnsi="Times New Roman"/>
          <w:b/>
          <w:caps/>
        </w:rPr>
      </w:pPr>
      <w:r w:rsidRPr="00BD36E2">
        <w:rPr>
          <w:rFonts w:ascii="Times New Roman" w:hAnsi="Times New Roman"/>
          <w:b/>
          <w:caps/>
          <w:sz w:val="20"/>
          <w:szCs w:val="20"/>
        </w:rPr>
        <w:t>(</w:t>
      </w:r>
      <w:r w:rsidRPr="00BD36E2">
        <w:rPr>
          <w:rFonts w:ascii="Times New Roman" w:hAnsi="Times New Roman"/>
          <w:b/>
          <w:sz w:val="20"/>
          <w:szCs w:val="20"/>
        </w:rPr>
        <w:t>с полномочиями комиссии по подготовке и проведению выборов в органы местного самоуправления</w:t>
      </w:r>
      <w:r w:rsidRPr="00BD36E2">
        <w:rPr>
          <w:rFonts w:ascii="Times New Roman" w:hAnsi="Times New Roman"/>
          <w:b/>
        </w:rPr>
        <w:t xml:space="preserve">) </w:t>
      </w:r>
    </w:p>
    <w:p w:rsidR="00545A81" w:rsidRPr="00BD36E2" w:rsidRDefault="00545A81" w:rsidP="00545A81">
      <w:pPr>
        <w:spacing w:after="0"/>
        <w:rPr>
          <w:rFonts w:ascii="Times New Roman" w:hAnsi="Times New Roman"/>
        </w:rPr>
      </w:pPr>
    </w:p>
    <w:p w:rsidR="00545A81" w:rsidRPr="00BD36E2" w:rsidRDefault="00545A81" w:rsidP="00545A81">
      <w:pPr>
        <w:keepNext/>
        <w:spacing w:after="0"/>
        <w:jc w:val="center"/>
        <w:outlineLvl w:val="0"/>
        <w:rPr>
          <w:rFonts w:ascii="Times New Roman" w:hAnsi="Times New Roman"/>
          <w:b/>
          <w:caps/>
          <w:spacing w:val="60"/>
          <w:sz w:val="28"/>
        </w:rPr>
      </w:pPr>
      <w:r w:rsidRPr="00BD36E2">
        <w:rPr>
          <w:rFonts w:ascii="Times New Roman" w:hAnsi="Times New Roman"/>
          <w:b/>
          <w:caps/>
          <w:spacing w:val="60"/>
          <w:sz w:val="28"/>
        </w:rPr>
        <w:t>решение</w:t>
      </w:r>
    </w:p>
    <w:p w:rsidR="00545A81" w:rsidRPr="00BD36E2" w:rsidRDefault="00545A81" w:rsidP="00545A81">
      <w:pPr>
        <w:spacing w:after="0"/>
        <w:jc w:val="center"/>
        <w:rPr>
          <w:rFonts w:ascii="Times New Roman" w:hAnsi="Times New Roman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4678"/>
        <w:gridCol w:w="2835"/>
      </w:tblGrid>
      <w:tr w:rsidR="00545A81" w:rsidRPr="00BD36E2" w:rsidTr="003E53CC">
        <w:trPr>
          <w:trHeight w:val="287"/>
        </w:trPr>
        <w:tc>
          <w:tcPr>
            <w:tcW w:w="2552" w:type="dxa"/>
          </w:tcPr>
          <w:p w:rsidR="00545A81" w:rsidRPr="00BD36E2" w:rsidRDefault="00D92A92" w:rsidP="003E53CC">
            <w:pPr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</w:t>
            </w:r>
            <w:r w:rsidR="00545A81" w:rsidRPr="00BD36E2">
              <w:rPr>
                <w:rFonts w:ascii="Times New Roman" w:hAnsi="Times New Roman"/>
              </w:rPr>
              <w:t>.07.2024 г.</w:t>
            </w:r>
          </w:p>
        </w:tc>
        <w:tc>
          <w:tcPr>
            <w:tcW w:w="4678" w:type="dxa"/>
          </w:tcPr>
          <w:p w:rsidR="00545A81" w:rsidRPr="00BD36E2" w:rsidRDefault="00545A81" w:rsidP="003E53CC">
            <w:pPr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BD36E2">
              <w:rPr>
                <w:rFonts w:ascii="Times New Roman" w:hAnsi="Times New Roman"/>
              </w:rPr>
              <w:t xml:space="preserve">Новокузнецкий городской округ </w:t>
            </w:r>
          </w:p>
        </w:tc>
        <w:tc>
          <w:tcPr>
            <w:tcW w:w="2835" w:type="dxa"/>
          </w:tcPr>
          <w:p w:rsidR="00545A81" w:rsidRPr="00BD36E2" w:rsidRDefault="00545A81" w:rsidP="000C7D81">
            <w:pPr>
              <w:spacing w:after="0"/>
              <w:jc w:val="right"/>
              <w:rPr>
                <w:rFonts w:ascii="Times New Roman" w:hAnsi="Times New Roman"/>
              </w:rPr>
            </w:pPr>
            <w:r w:rsidRPr="00BD36E2">
              <w:rPr>
                <w:rFonts w:ascii="Times New Roman" w:hAnsi="Times New Roman"/>
              </w:rPr>
              <w:t xml:space="preserve">№ </w:t>
            </w:r>
            <w:r w:rsidR="000C7D81">
              <w:rPr>
                <w:rFonts w:ascii="Times New Roman" w:hAnsi="Times New Roman"/>
              </w:rPr>
              <w:t>54/155</w:t>
            </w:r>
          </w:p>
        </w:tc>
      </w:tr>
    </w:tbl>
    <w:p w:rsidR="00545A81" w:rsidRPr="00BD36E2" w:rsidRDefault="00545A81" w:rsidP="00545A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15440" w:rsidRPr="00912CB2" w:rsidRDefault="00715440" w:rsidP="007154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12CB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б отказе в заверении </w:t>
      </w:r>
      <w:r w:rsidR="00545A81" w:rsidRPr="00912CB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списк</w:t>
      </w:r>
      <w:r w:rsidR="00545A8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="00545A81" w:rsidRPr="00912CB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кандидатов в депутаты </w:t>
      </w:r>
      <w:r w:rsidR="00545A8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Новокузнецкого городского Совета народных депутатов </w:t>
      </w:r>
      <w:r w:rsidR="00545A81">
        <w:rPr>
          <w:rFonts w:ascii="Times New Roman" w:hAnsi="Times New Roman"/>
          <w:b/>
          <w:color w:val="000000"/>
          <w:sz w:val="28"/>
          <w:szCs w:val="28"/>
          <w:lang w:eastAsia="ru-RU"/>
        </w:rPr>
        <w:t>по одномандатному избирательному округу №17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выдвинутого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избирательным объединением </w:t>
      </w:r>
      <w:r w:rsidR="00545A8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545A81">
        <w:rPr>
          <w:rFonts w:ascii="Times New Roman" w:hAnsi="Times New Roman"/>
          <w:b/>
          <w:sz w:val="28"/>
        </w:rPr>
        <w:t xml:space="preserve">НОВОКУЗНЕЦКОЕ ГОРОДСКОЕ ОТДЕЛЕНИЕ </w:t>
      </w:r>
      <w:r w:rsidR="00545A81" w:rsidRPr="00A64BC3">
        <w:rPr>
          <w:rFonts w:ascii="Times New Roman" w:hAnsi="Times New Roman"/>
          <w:b/>
          <w:sz w:val="28"/>
        </w:rPr>
        <w:t>политической партии</w:t>
      </w:r>
      <w:r w:rsidR="00545A81">
        <w:rPr>
          <w:rFonts w:ascii="Times New Roman" w:hAnsi="Times New Roman"/>
          <w:b/>
          <w:sz w:val="28"/>
        </w:rPr>
        <w:t xml:space="preserve"> «КОММУНИСТИЧЕСКАЯ ПАРТИЯ РОССИЙСКОЙ ФЕДЕРАЦИИ»  </w:t>
      </w:r>
    </w:p>
    <w:p w:rsidR="00715440" w:rsidRPr="00912CB2" w:rsidRDefault="00715440" w:rsidP="007154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5440" w:rsidRDefault="00715440" w:rsidP="000C7D8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A26B1">
        <w:rPr>
          <w:rFonts w:ascii="Times New Roman" w:hAnsi="Times New Roman"/>
          <w:sz w:val="28"/>
          <w:szCs w:val="28"/>
          <w:lang w:eastAsia="ru-RU"/>
        </w:rPr>
        <w:t>збирательн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1A26B1">
        <w:rPr>
          <w:rFonts w:ascii="Times New Roman" w:hAnsi="Times New Roman"/>
          <w:sz w:val="28"/>
          <w:szCs w:val="28"/>
          <w:lang w:eastAsia="ru-RU"/>
        </w:rPr>
        <w:t xml:space="preserve"> объедине</w:t>
      </w:r>
      <w:r>
        <w:rPr>
          <w:rFonts w:ascii="Times New Roman" w:hAnsi="Times New Roman"/>
          <w:sz w:val="28"/>
          <w:szCs w:val="28"/>
          <w:lang w:eastAsia="ru-RU"/>
        </w:rPr>
        <w:t>ние</w:t>
      </w:r>
      <w:r w:rsidRPr="001A26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A81" w:rsidRPr="006A4080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="00545A81" w:rsidRPr="006A4080">
        <w:rPr>
          <w:rFonts w:ascii="Times New Roman" w:hAnsi="Times New Roman"/>
          <w:sz w:val="28"/>
        </w:rPr>
        <w:t>НОВОКУЗНЕЦКОЕ ГОРОДСКОЕ ОТДЕЛЕНИЕ политической партии «КОММУНИСТИЧЕСКАЯ ПАРТИЯ РОССИЙСКОЙ ФЕДЕРАЦИИ»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45A81">
        <w:rPr>
          <w:rFonts w:ascii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июля 202</w:t>
      </w:r>
      <w:r w:rsidR="00545A81">
        <w:rPr>
          <w:rFonts w:ascii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года представило </w:t>
      </w:r>
      <w:r w:rsidR="00D055E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45A81" w:rsidRPr="006A4080">
        <w:rPr>
          <w:rFonts w:ascii="Times New Roman" w:hAnsi="Times New Roman"/>
          <w:sz w:val="28"/>
          <w:szCs w:val="28"/>
          <w:lang w:eastAsia="ru-RU"/>
        </w:rPr>
        <w:t>территориальную избирательную комиссию Куйбышевского района Новокузнецкого городского округа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документы для заверения списка </w:t>
      </w:r>
      <w:r w:rsidR="00545A81" w:rsidRPr="006A4080">
        <w:rPr>
          <w:rFonts w:ascii="Times New Roman" w:hAnsi="Times New Roman"/>
          <w:sz w:val="28"/>
          <w:szCs w:val="28"/>
          <w:lang w:eastAsia="ru-RU"/>
        </w:rPr>
        <w:t>кандидатов в депутаты Новокузнецкого городского Совета народных депутатов по одномандатному избирательному округу №17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545A81" w:rsidRPr="00545A81" w:rsidRDefault="00545A81" w:rsidP="000C7D81">
      <w:pPr>
        <w:spacing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45A8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545A81">
        <w:rPr>
          <w:rFonts w:ascii="Times New Roman" w:hAnsi="Times New Roman"/>
          <w:sz w:val="28"/>
          <w:szCs w:val="28"/>
        </w:rPr>
        <w:t xml:space="preserve">пункту 3 статьи 71 Закона Кемеровской области от 30 мая 2011 года № 54-ОЗ «О выборах в органы местного самоуправления в Кемеровской области – Кузбассе» </w:t>
      </w:r>
      <w:r w:rsidRPr="00545A81">
        <w:rPr>
          <w:rFonts w:ascii="Times New Roman" w:hAnsi="Times New Roman"/>
          <w:bCs/>
          <w:sz w:val="28"/>
          <w:szCs w:val="28"/>
        </w:rPr>
        <w:t xml:space="preserve">основаниями для отказа в заверении списка являются отсутствие документов, предусмотренных </w:t>
      </w:r>
      <w:hyperlink r:id="rId8" w:history="1">
        <w:r w:rsidRPr="00545A81">
          <w:rPr>
            <w:rFonts w:ascii="Times New Roman" w:hAnsi="Times New Roman"/>
            <w:bCs/>
            <w:sz w:val="28"/>
            <w:szCs w:val="28"/>
          </w:rPr>
          <w:t>подпунктами 1</w:t>
        </w:r>
      </w:hyperlink>
      <w:r w:rsidRPr="00545A81">
        <w:rPr>
          <w:rFonts w:ascii="Times New Roman" w:hAnsi="Times New Roman"/>
          <w:bCs/>
          <w:sz w:val="28"/>
          <w:szCs w:val="28"/>
        </w:rPr>
        <w:t xml:space="preserve">, </w:t>
      </w:r>
      <w:hyperlink r:id="rId9" w:history="1">
        <w:r w:rsidRPr="00545A81">
          <w:rPr>
            <w:rFonts w:ascii="Times New Roman" w:hAnsi="Times New Roman"/>
            <w:bCs/>
            <w:sz w:val="28"/>
            <w:szCs w:val="28"/>
          </w:rPr>
          <w:t>3</w:t>
        </w:r>
      </w:hyperlink>
      <w:r w:rsidRPr="00545A81">
        <w:rPr>
          <w:rFonts w:ascii="Times New Roman" w:hAnsi="Times New Roman"/>
          <w:bCs/>
          <w:sz w:val="28"/>
          <w:szCs w:val="28"/>
        </w:rPr>
        <w:t xml:space="preserve"> - </w:t>
      </w:r>
      <w:hyperlink r:id="rId10" w:history="1">
        <w:r w:rsidRPr="00545A81">
          <w:rPr>
            <w:rFonts w:ascii="Times New Roman" w:hAnsi="Times New Roman"/>
            <w:bCs/>
            <w:sz w:val="28"/>
            <w:szCs w:val="28"/>
          </w:rPr>
          <w:t>7 пункта 2</w:t>
        </w:r>
      </w:hyperlink>
      <w:r w:rsidRPr="00545A81">
        <w:rPr>
          <w:rFonts w:ascii="Times New Roman" w:hAnsi="Times New Roman"/>
          <w:bCs/>
          <w:sz w:val="28"/>
          <w:szCs w:val="28"/>
        </w:rPr>
        <w:t xml:space="preserve"> настоящей статьи, несоблюдение требований к выдвижению кандидатов, предусмотренных Федеральным </w:t>
      </w:r>
      <w:hyperlink r:id="rId11" w:history="1">
        <w:r w:rsidRPr="00545A81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545A81">
        <w:rPr>
          <w:rFonts w:ascii="Times New Roman" w:hAnsi="Times New Roman"/>
          <w:bCs/>
          <w:sz w:val="28"/>
          <w:szCs w:val="28"/>
        </w:rPr>
        <w:t xml:space="preserve"> «О политических партиях», Федеральным </w:t>
      </w:r>
      <w:hyperlink r:id="rId12" w:history="1">
        <w:r w:rsidRPr="00545A81">
          <w:rPr>
            <w:rFonts w:ascii="Times New Roman" w:hAnsi="Times New Roman"/>
            <w:bCs/>
            <w:sz w:val="28"/>
            <w:szCs w:val="28"/>
          </w:rPr>
          <w:t>законом</w:t>
        </w:r>
      </w:hyperlink>
      <w:r w:rsidRPr="00545A81">
        <w:rPr>
          <w:rFonts w:ascii="Times New Roman" w:hAnsi="Times New Roman"/>
          <w:bCs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Федерации».</w:t>
      </w:r>
    </w:p>
    <w:p w:rsidR="00F70815" w:rsidRDefault="00715440" w:rsidP="000C7D81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В соответствии с подпункт</w:t>
      </w:r>
      <w:r w:rsidR="00E47CFE">
        <w:rPr>
          <w:rFonts w:ascii="Times New Roman" w:hAnsi="Times New Roman"/>
          <w:bCs/>
          <w:sz w:val="28"/>
          <w:szCs w:val="28"/>
          <w:lang w:eastAsia="ru-RU"/>
        </w:rPr>
        <w:t>ом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7CFE">
        <w:rPr>
          <w:rFonts w:ascii="Times New Roman" w:hAnsi="Times New Roman"/>
          <w:bCs/>
          <w:sz w:val="28"/>
          <w:szCs w:val="28"/>
          <w:lang w:eastAsia="ru-RU"/>
        </w:rPr>
        <w:t xml:space="preserve">3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пункта </w:t>
      </w:r>
      <w:r w:rsidR="00E47CFE">
        <w:rPr>
          <w:rFonts w:ascii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статьи </w:t>
      </w:r>
      <w:r w:rsidR="00E47CFE">
        <w:rPr>
          <w:rFonts w:ascii="Times New Roman" w:hAnsi="Times New Roman"/>
          <w:bCs/>
          <w:sz w:val="28"/>
          <w:szCs w:val="28"/>
          <w:lang w:eastAsia="ru-RU"/>
        </w:rPr>
        <w:t>71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7CFE" w:rsidRPr="00545A81">
        <w:rPr>
          <w:rFonts w:ascii="Times New Roman" w:hAnsi="Times New Roman"/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 w:rsidR="00E47CFE">
        <w:rPr>
          <w:rFonts w:ascii="Times New Roman" w:hAnsi="Times New Roman"/>
          <w:sz w:val="28"/>
          <w:szCs w:val="28"/>
        </w:rPr>
        <w:t xml:space="preserve"> </w:t>
      </w:r>
      <w:r w:rsidR="00F70815">
        <w:rPr>
          <w:rFonts w:ascii="Times New Roman" w:hAnsi="Times New Roman"/>
          <w:sz w:val="28"/>
          <w:szCs w:val="28"/>
        </w:rPr>
        <w:t>уполномоченный представитель избирательного объединения должен представить в избирательную комиссию, организующую подготовку и проведение выборов в органы местного самоуправления решение о назначении уполномоченного представителя избирательного объединения, в котором указываются его фамилия, имя и отчество, дата рождения, адрес места жительства, серия, номер и дата выдачи паспорта или документа, заменяющего паспорт гражданина, основное место работы или службы, занимаемая должность (в случае отсутствия основного места работы или службы - род занятий).</w:t>
      </w:r>
    </w:p>
    <w:p w:rsidR="00715440" w:rsidRDefault="00715440" w:rsidP="000C7D81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Указанн</w:t>
      </w:r>
      <w:r w:rsidR="00F70815">
        <w:rPr>
          <w:rFonts w:ascii="Times New Roman" w:hAnsi="Times New Roman"/>
          <w:bCs/>
          <w:sz w:val="28"/>
          <w:szCs w:val="28"/>
          <w:lang w:eastAsia="ru-RU"/>
        </w:rPr>
        <w:t>ое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70815">
        <w:rPr>
          <w:rFonts w:ascii="Times New Roman" w:hAnsi="Times New Roman"/>
          <w:bCs/>
          <w:sz w:val="28"/>
          <w:szCs w:val="28"/>
          <w:lang w:eastAsia="ru-RU"/>
        </w:rPr>
        <w:t>решение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Pr="00113C6D">
        <w:rPr>
          <w:rFonts w:ascii="Times New Roman" w:hAnsi="Times New Roman"/>
          <w:bCs/>
          <w:sz w:val="28"/>
          <w:szCs w:val="28"/>
          <w:lang w:eastAsia="ru-RU"/>
        </w:rPr>
        <w:t>збирательн</w:t>
      </w:r>
      <w:r>
        <w:rPr>
          <w:rFonts w:ascii="Times New Roman" w:hAnsi="Times New Roman"/>
          <w:bCs/>
          <w:sz w:val="28"/>
          <w:szCs w:val="28"/>
          <w:lang w:eastAsia="ru-RU"/>
        </w:rPr>
        <w:t>ым</w:t>
      </w:r>
      <w:r w:rsidRPr="00113C6D">
        <w:rPr>
          <w:rFonts w:ascii="Times New Roman" w:hAnsi="Times New Roman"/>
          <w:bCs/>
          <w:sz w:val="28"/>
          <w:szCs w:val="28"/>
          <w:lang w:eastAsia="ru-RU"/>
        </w:rPr>
        <w:t xml:space="preserve"> объединение</w:t>
      </w:r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Pr="00113C6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70815" w:rsidRPr="006A4080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="00F70815" w:rsidRPr="006A4080">
        <w:rPr>
          <w:rFonts w:ascii="Times New Roman" w:hAnsi="Times New Roman"/>
          <w:sz w:val="28"/>
        </w:rPr>
        <w:t>НОВОКУЗНЕЦКОЕ ГОРОДСКОЕ ОТДЕЛЕНИЕ политической партии «КОММУНИСТИЧЕСКАЯ ПАРТИЯ РОССИЙСКОЙ ФЕДЕРАЦИИ»</w:t>
      </w:r>
      <w:r w:rsidRPr="00113C6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70815" w:rsidRPr="006A4080">
        <w:rPr>
          <w:rFonts w:ascii="Times New Roman" w:hAnsi="Times New Roman"/>
          <w:sz w:val="28"/>
          <w:szCs w:val="28"/>
          <w:lang w:eastAsia="ru-RU"/>
        </w:rPr>
        <w:t>в территориальную избирательную комиссию Куйбышевского района Новокузнецкого городского округа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не представлен</w:t>
      </w:r>
      <w:r w:rsidR="00F70815"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822D2" w:rsidRPr="005822D2" w:rsidRDefault="005822D2" w:rsidP="000C7D81">
      <w:pPr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2D2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пунктом 2 статьи 30 </w:t>
      </w:r>
      <w:r w:rsidRPr="005822D2">
        <w:rPr>
          <w:rFonts w:ascii="Times New Roman" w:hAnsi="Times New Roman"/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 w:rsidRPr="005822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113C6D">
        <w:rPr>
          <w:rFonts w:ascii="Times New Roman" w:hAnsi="Times New Roman"/>
          <w:bCs/>
          <w:sz w:val="28"/>
          <w:szCs w:val="28"/>
          <w:lang w:eastAsia="ru-RU"/>
        </w:rPr>
        <w:t>збирательн</w:t>
      </w:r>
      <w:r>
        <w:rPr>
          <w:rFonts w:ascii="Times New Roman" w:hAnsi="Times New Roman"/>
          <w:bCs/>
          <w:sz w:val="28"/>
          <w:szCs w:val="28"/>
          <w:lang w:eastAsia="ru-RU"/>
        </w:rPr>
        <w:t>ое</w:t>
      </w:r>
      <w:r w:rsidRPr="00113C6D">
        <w:rPr>
          <w:rFonts w:ascii="Times New Roman" w:hAnsi="Times New Roman"/>
          <w:bCs/>
          <w:sz w:val="28"/>
          <w:szCs w:val="28"/>
          <w:lang w:eastAsia="ru-RU"/>
        </w:rPr>
        <w:t xml:space="preserve"> объединение </w:t>
      </w:r>
      <w:r w:rsidRPr="006A4080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Pr="006A4080">
        <w:rPr>
          <w:rFonts w:ascii="Times New Roman" w:hAnsi="Times New Roman"/>
          <w:sz w:val="28"/>
        </w:rPr>
        <w:t>НОВОКУЗНЕЦКОЕ ГОРОДСКОЕ ОТДЕЛЕНИЕ политической партии «КОММУНИСТИЧЕСКАЯ ПАРТИЯ РОССИЙСКОЙ ФЕДЕРАЦИИ»</w:t>
      </w:r>
      <w:r w:rsidRPr="00113C6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822D2">
        <w:rPr>
          <w:rFonts w:ascii="Times New Roman" w:hAnsi="Times New Roman"/>
          <w:sz w:val="28"/>
          <w:szCs w:val="28"/>
          <w:shd w:val="clear" w:color="auto" w:fill="FFFFFF"/>
        </w:rPr>
        <w:t xml:space="preserve">было извещено о выявленных недостатках (решение территориальной избирательной комиссии </w:t>
      </w:r>
      <w:r w:rsidRPr="006A4080">
        <w:rPr>
          <w:rFonts w:ascii="Times New Roman" w:hAnsi="Times New Roman"/>
          <w:sz w:val="28"/>
          <w:szCs w:val="28"/>
          <w:lang w:eastAsia="ru-RU"/>
        </w:rPr>
        <w:t>Куйбышевского района Новокузнецкого городского округа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«</w:t>
      </w:r>
      <w:r w:rsidRPr="000C7D81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5822D2">
        <w:rPr>
          <w:rFonts w:ascii="Times New Roman" w:hAnsi="Times New Roman"/>
          <w:sz w:val="28"/>
          <w:szCs w:val="28"/>
          <w:shd w:val="clear" w:color="auto" w:fill="FFFFFF"/>
        </w:rPr>
        <w:t>» июля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="00D055E0">
        <w:rPr>
          <w:rFonts w:ascii="Times New Roman" w:hAnsi="Times New Roman"/>
          <w:sz w:val="28"/>
          <w:szCs w:val="28"/>
          <w:shd w:val="clear" w:color="auto" w:fill="FFFFFF"/>
        </w:rPr>
        <w:t xml:space="preserve"> года № </w:t>
      </w:r>
      <w:r w:rsidR="000C7D81">
        <w:rPr>
          <w:rFonts w:ascii="Times New Roman" w:hAnsi="Times New Roman"/>
          <w:sz w:val="28"/>
          <w:szCs w:val="28"/>
          <w:shd w:val="clear" w:color="auto" w:fill="FFFFFF"/>
        </w:rPr>
        <w:t>53/154</w:t>
      </w:r>
      <w:r w:rsidRPr="005822D2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5822D2" w:rsidRPr="00D055E0" w:rsidRDefault="005822D2" w:rsidP="000C7D81">
      <w:pPr>
        <w:spacing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22D2">
        <w:rPr>
          <w:rFonts w:ascii="Times New Roman" w:hAnsi="Times New Roman"/>
          <w:sz w:val="28"/>
          <w:szCs w:val="28"/>
        </w:rPr>
        <w:t xml:space="preserve">Учитывая вышеизложенное, в соответствии с пунктом 3 статьи 71 Закона Кемеровской области от 30 мая 2011 года № 54-ОЗ «О выборах в органы местного самоуправления в Кемеровской области – Кузбассе», </w:t>
      </w:r>
      <w:r w:rsidRPr="006A4080">
        <w:rPr>
          <w:rFonts w:ascii="Times New Roman" w:hAnsi="Times New Roman"/>
          <w:sz w:val="28"/>
          <w:szCs w:val="28"/>
        </w:rPr>
        <w:t>т</w:t>
      </w:r>
      <w:r w:rsidRPr="006A4080">
        <w:rPr>
          <w:rFonts w:ascii="Times New Roman" w:hAnsi="Times New Roman"/>
          <w:color w:val="000000"/>
          <w:sz w:val="28"/>
          <w:szCs w:val="28"/>
        </w:rPr>
        <w:t xml:space="preserve">ерриториальная избирательная комиссия Куйбышевского </w:t>
      </w:r>
      <w:r w:rsidRPr="00D055E0">
        <w:rPr>
          <w:rFonts w:ascii="Times New Roman" w:hAnsi="Times New Roman"/>
          <w:sz w:val="28"/>
          <w:szCs w:val="28"/>
        </w:rPr>
        <w:t>района</w:t>
      </w:r>
    </w:p>
    <w:p w:rsidR="005822D2" w:rsidRPr="006A4080" w:rsidRDefault="005822D2" w:rsidP="000C7D81">
      <w:pPr>
        <w:shd w:val="clear" w:color="auto" w:fill="FFFFFF"/>
        <w:spacing w:line="31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A4080">
        <w:rPr>
          <w:rFonts w:ascii="Times New Roman" w:hAnsi="Times New Roman"/>
          <w:b/>
          <w:sz w:val="28"/>
          <w:szCs w:val="28"/>
        </w:rPr>
        <w:t>РЕШИЛА:</w:t>
      </w:r>
    </w:p>
    <w:p w:rsidR="00715440" w:rsidRPr="00EC731F" w:rsidRDefault="005822D2" w:rsidP="000C7D81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  </w:t>
      </w:r>
      <w:r w:rsidR="00715440" w:rsidRPr="00EC73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Отказать в заверении списка кандидатов </w:t>
      </w:r>
      <w:r w:rsidRPr="006A4080">
        <w:rPr>
          <w:rFonts w:ascii="Times New Roman" w:hAnsi="Times New Roman"/>
          <w:sz w:val="28"/>
          <w:szCs w:val="28"/>
          <w:lang w:eastAsia="ru-RU"/>
        </w:rPr>
        <w:t>в депутаты Новокузнецкого городского Совета народных депутатов по одномандатному избирательному округу №17</w:t>
      </w:r>
      <w:r w:rsidR="00715440" w:rsidRPr="00EC73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выдвинутого избирательным объединением </w:t>
      </w:r>
      <w:r w:rsidRPr="006A4080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Pr="006A4080">
        <w:rPr>
          <w:rFonts w:ascii="Times New Roman" w:hAnsi="Times New Roman"/>
          <w:sz w:val="28"/>
        </w:rPr>
        <w:t>НОВОКУЗНЕЦКОЕ ГОРОДСКОЕ ОТДЕЛЕНИЕ политической партии «КОММУНИСТИЧЕСКАЯ ПАРТИЯ РОССИЙСКОЙ ФЕДЕРАЦИИ»</w:t>
      </w:r>
      <w:r w:rsidR="007154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15440" w:rsidRPr="00EC731F" w:rsidRDefault="00715440" w:rsidP="000C7D81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73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Направить копию настоящего </w:t>
      </w:r>
      <w:r w:rsidR="005822D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решения в </w:t>
      </w:r>
      <w:r w:rsidRPr="00EC731F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избирательн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ое объединение</w:t>
      </w:r>
      <w:r w:rsidRPr="00EC73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822D2" w:rsidRPr="006A4080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="005822D2" w:rsidRPr="006A4080">
        <w:rPr>
          <w:rFonts w:ascii="Times New Roman" w:hAnsi="Times New Roman"/>
          <w:sz w:val="28"/>
        </w:rPr>
        <w:t xml:space="preserve">НОВОКУЗНЕЦКОЕ ГОРОДСКОЕ ОТДЕЛЕНИЕ </w:t>
      </w:r>
      <w:bookmarkStart w:id="0" w:name="_GoBack"/>
      <w:bookmarkEnd w:id="0"/>
      <w:r w:rsidR="005822D2" w:rsidRPr="006A4080">
        <w:rPr>
          <w:rFonts w:ascii="Times New Roman" w:hAnsi="Times New Roman"/>
          <w:sz w:val="28"/>
        </w:rPr>
        <w:t>политической партии «КОММУНИСТИЧЕСКАЯ ПАРТИЯ РОССИЙСКОЙ ФЕДЕРАЦИИ»</w:t>
      </w:r>
      <w:r w:rsidRPr="00EC731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822D2" w:rsidRPr="005822D2" w:rsidRDefault="005822D2" w:rsidP="000C7D81">
      <w:pPr>
        <w:pStyle w:val="a3"/>
        <w:widowControl w:val="0"/>
        <w:numPr>
          <w:ilvl w:val="0"/>
          <w:numId w:val="1"/>
        </w:numPr>
        <w:shd w:val="clear" w:color="auto" w:fill="FFFFFF"/>
        <w:spacing w:after="12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2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22D2">
        <w:rPr>
          <w:rFonts w:ascii="Times New Roman" w:hAnsi="Times New Roman"/>
          <w:sz w:val="28"/>
          <w:szCs w:val="28"/>
        </w:rPr>
        <w:t>Разместить настоящее решение на странице территориальной избирательной комиссии Куйбышевского района Новокузнецкого городского округа на официальном сайте администрации города Новокузнецка в информационно-телекоммуникационной сети «Интернет».</w:t>
      </w:r>
    </w:p>
    <w:p w:rsidR="005822D2" w:rsidRPr="005822D2" w:rsidRDefault="005822D2" w:rsidP="000C7D81">
      <w:pPr>
        <w:pStyle w:val="a3"/>
        <w:numPr>
          <w:ilvl w:val="0"/>
          <w:numId w:val="1"/>
        </w:numPr>
        <w:tabs>
          <w:tab w:val="left" w:pos="709"/>
        </w:tabs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22D2">
        <w:rPr>
          <w:rFonts w:ascii="Times New Roman" w:hAnsi="Times New Roman"/>
          <w:color w:val="000000"/>
          <w:sz w:val="28"/>
          <w:szCs w:val="28"/>
        </w:rPr>
        <w:t xml:space="preserve"> Контроль за исполнением настоящего решения возложить на секретаря комиссии Комиссарчук И.В.</w:t>
      </w:r>
    </w:p>
    <w:p w:rsidR="005822D2" w:rsidRPr="005822D2" w:rsidRDefault="005822D2" w:rsidP="005822D2">
      <w:pPr>
        <w:widowControl w:val="0"/>
        <w:shd w:val="clear" w:color="auto" w:fill="FFFFFF"/>
        <w:tabs>
          <w:tab w:val="left" w:pos="993"/>
        </w:tabs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36"/>
        <w:gridCol w:w="4145"/>
      </w:tblGrid>
      <w:tr w:rsidR="005822D2" w:rsidRPr="00DC498B" w:rsidTr="003E53CC">
        <w:tc>
          <w:tcPr>
            <w:tcW w:w="5636" w:type="dxa"/>
          </w:tcPr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4BC3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A64BC3">
              <w:rPr>
                <w:rFonts w:ascii="Times New Roman" w:hAnsi="Times New Roman"/>
                <w:sz w:val="28"/>
                <w:szCs w:val="28"/>
              </w:rPr>
              <w:br/>
              <w:t>территориальной избирательной комиссии</w:t>
            </w:r>
          </w:p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4BC3">
              <w:rPr>
                <w:rFonts w:ascii="Times New Roman" w:hAnsi="Times New Roman"/>
                <w:sz w:val="28"/>
                <w:szCs w:val="28"/>
              </w:rPr>
              <w:t xml:space="preserve">Куйбышевского района </w:t>
            </w:r>
          </w:p>
        </w:tc>
        <w:tc>
          <w:tcPr>
            <w:tcW w:w="4145" w:type="dxa"/>
          </w:tcPr>
          <w:p w:rsidR="005822D2" w:rsidRPr="00A64BC3" w:rsidRDefault="005822D2" w:rsidP="00D055E0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4BC3">
              <w:rPr>
                <w:rFonts w:ascii="Times New Roman" w:hAnsi="Times New Roman"/>
                <w:sz w:val="28"/>
                <w:szCs w:val="28"/>
              </w:rPr>
              <w:br/>
            </w:r>
            <w:r w:rsidRPr="00A64BC3">
              <w:rPr>
                <w:rFonts w:ascii="Times New Roman" w:hAnsi="Times New Roman"/>
                <w:sz w:val="28"/>
                <w:szCs w:val="28"/>
              </w:rPr>
              <w:br/>
              <w:t>О.А. Каменева</w:t>
            </w:r>
          </w:p>
        </w:tc>
      </w:tr>
      <w:tr w:rsidR="005822D2" w:rsidRPr="00DC498B" w:rsidTr="003E53CC">
        <w:tc>
          <w:tcPr>
            <w:tcW w:w="5636" w:type="dxa"/>
          </w:tcPr>
          <w:p w:rsidR="005822D2" w:rsidRPr="00A64BC3" w:rsidRDefault="005822D2" w:rsidP="003E53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2D2" w:rsidRPr="00DC498B" w:rsidTr="003E53CC">
        <w:tc>
          <w:tcPr>
            <w:tcW w:w="5636" w:type="dxa"/>
          </w:tcPr>
          <w:p w:rsidR="005822D2" w:rsidRPr="00A64BC3" w:rsidRDefault="005822D2" w:rsidP="003E53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BC3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4145" w:type="dxa"/>
          </w:tcPr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2D2" w:rsidRPr="00DC498B" w:rsidTr="003E53CC">
        <w:tc>
          <w:tcPr>
            <w:tcW w:w="5636" w:type="dxa"/>
          </w:tcPr>
          <w:p w:rsidR="005822D2" w:rsidRPr="00A64BC3" w:rsidRDefault="005822D2" w:rsidP="003E53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2D2" w:rsidRPr="00DC498B" w:rsidTr="003E53CC">
        <w:tc>
          <w:tcPr>
            <w:tcW w:w="5636" w:type="dxa"/>
          </w:tcPr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4BC3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4BC3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64BC3">
              <w:rPr>
                <w:rFonts w:ascii="Times New Roman" w:hAnsi="Times New Roman"/>
                <w:sz w:val="28"/>
                <w:szCs w:val="28"/>
              </w:rPr>
              <w:t>Куйбышевского района</w:t>
            </w:r>
          </w:p>
        </w:tc>
        <w:tc>
          <w:tcPr>
            <w:tcW w:w="4145" w:type="dxa"/>
          </w:tcPr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822D2" w:rsidRPr="00A64BC3" w:rsidRDefault="005822D2" w:rsidP="003E53C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64BC3">
              <w:rPr>
                <w:rFonts w:ascii="Times New Roman" w:hAnsi="Times New Roman"/>
                <w:sz w:val="28"/>
                <w:szCs w:val="28"/>
              </w:rPr>
              <w:t>И.В. Комиссарчук</w:t>
            </w:r>
          </w:p>
          <w:p w:rsidR="005822D2" w:rsidRPr="00A64BC3" w:rsidRDefault="005822D2" w:rsidP="003E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3E0" w:rsidRDefault="005123E0" w:rsidP="005822D2">
      <w:pPr>
        <w:shd w:val="clear" w:color="auto" w:fill="FFFFFF"/>
        <w:spacing w:after="0" w:line="360" w:lineRule="auto"/>
        <w:ind w:firstLine="709"/>
        <w:jc w:val="both"/>
      </w:pPr>
    </w:p>
    <w:sectPr w:rsidR="005123E0" w:rsidSect="003C2C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DA" w:rsidRDefault="00E43EDA" w:rsidP="00BE700C">
      <w:pPr>
        <w:spacing w:after="0" w:line="240" w:lineRule="auto"/>
      </w:pPr>
      <w:r>
        <w:separator/>
      </w:r>
    </w:p>
  </w:endnote>
  <w:endnote w:type="continuationSeparator" w:id="0">
    <w:p w:rsidR="00E43EDA" w:rsidRDefault="00E43EDA" w:rsidP="00BE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B8" w:rsidRDefault="00B61B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B8" w:rsidRDefault="00B61B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B8" w:rsidRDefault="00B61B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DA" w:rsidRDefault="00E43EDA" w:rsidP="00BE700C">
      <w:pPr>
        <w:spacing w:after="0" w:line="240" w:lineRule="auto"/>
      </w:pPr>
      <w:r>
        <w:separator/>
      </w:r>
    </w:p>
  </w:footnote>
  <w:footnote w:type="continuationSeparator" w:id="0">
    <w:p w:rsidR="00E43EDA" w:rsidRDefault="00E43EDA" w:rsidP="00BE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9C8" w:rsidRDefault="005C29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9C8" w:rsidRPr="003C2C08" w:rsidRDefault="005C29C8" w:rsidP="003C2C08">
    <w:pPr>
      <w:pStyle w:val="a5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B8" w:rsidRDefault="00B61B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E370B"/>
    <w:multiLevelType w:val="hybridMultilevel"/>
    <w:tmpl w:val="30DA98A2"/>
    <w:lvl w:ilvl="0" w:tplc="CD106C4C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24"/>
    <w:rsid w:val="00023C9B"/>
    <w:rsid w:val="00036683"/>
    <w:rsid w:val="00083AEB"/>
    <w:rsid w:val="000C7D81"/>
    <w:rsid w:val="0010721E"/>
    <w:rsid w:val="00113C6D"/>
    <w:rsid w:val="001A26B1"/>
    <w:rsid w:val="003C2C08"/>
    <w:rsid w:val="003E53CC"/>
    <w:rsid w:val="005123E0"/>
    <w:rsid w:val="00545A81"/>
    <w:rsid w:val="0057006C"/>
    <w:rsid w:val="00570267"/>
    <w:rsid w:val="005822D2"/>
    <w:rsid w:val="005C29C8"/>
    <w:rsid w:val="006A4080"/>
    <w:rsid w:val="006E3A80"/>
    <w:rsid w:val="00715440"/>
    <w:rsid w:val="0077605B"/>
    <w:rsid w:val="00912CB2"/>
    <w:rsid w:val="00934E13"/>
    <w:rsid w:val="009A1677"/>
    <w:rsid w:val="009F2124"/>
    <w:rsid w:val="00A64BC3"/>
    <w:rsid w:val="00AB7E04"/>
    <w:rsid w:val="00B61BB8"/>
    <w:rsid w:val="00BD36E2"/>
    <w:rsid w:val="00BE700C"/>
    <w:rsid w:val="00BF1F0B"/>
    <w:rsid w:val="00D055E0"/>
    <w:rsid w:val="00D92A92"/>
    <w:rsid w:val="00DC498B"/>
    <w:rsid w:val="00E43EDA"/>
    <w:rsid w:val="00E47CFE"/>
    <w:rsid w:val="00E67AC6"/>
    <w:rsid w:val="00EC731F"/>
    <w:rsid w:val="00ED0C3B"/>
    <w:rsid w:val="00F16ECB"/>
    <w:rsid w:val="00F70815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3798DF0-80C9-4064-8286-9B1440E6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40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40"/>
    <w:pPr>
      <w:ind w:left="720"/>
      <w:contextualSpacing/>
    </w:pPr>
  </w:style>
  <w:style w:type="table" w:styleId="a4">
    <w:name w:val="Table Grid"/>
    <w:basedOn w:val="a1"/>
    <w:uiPriority w:val="59"/>
    <w:rsid w:val="0071544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15440"/>
    <w:rPr>
      <w:rFonts w:eastAsia="Times New Roman" w:cs="Times New Roman"/>
    </w:rPr>
  </w:style>
  <w:style w:type="character" w:styleId="a7">
    <w:name w:val="page number"/>
    <w:basedOn w:val="a0"/>
    <w:uiPriority w:val="99"/>
    <w:rsid w:val="00715440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B61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61BB8"/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rsid w:val="0054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545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1B3C7AD2686929979C79D6632E929E873AAC20B73BEBF0E741F9385F53D7424B2A0A000A52A6E3C5BD41CA02FAE639ED0554C5AC35C4A89122BC1EU938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71B3C7AD2686929979C67DB7542CE9B8034F12EB13AE2AEB214FF6F0003D117196A54594813B5E2C7A242C808UF30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1B3C7AD2686929979C67DB7542CE9B8032FB2FB638E2AEB214FF6F0003D117196A54594813B5E2C7A242C808UF30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71B3C7AD2686929979C79D6632E929E873AAC20B73BEBF0E741F9385F53D7424B2A0A000A52A6E3C5BD41CB0EFAE639ED0554C5AC35C4A89122BC1EU938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1B3C7AD2686929979C79D6632E929E873AAC20B73BEBF0E741F9385F53D7424B2A0A000A52A6E3C5BD41CB0AFAE639ED0554C5AC35C4A89122BC1EU938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user</cp:lastModifiedBy>
  <cp:revision>2</cp:revision>
  <cp:lastPrinted>2024-07-09T04:03:00Z</cp:lastPrinted>
  <dcterms:created xsi:type="dcterms:W3CDTF">2024-07-10T03:58:00Z</dcterms:created>
  <dcterms:modified xsi:type="dcterms:W3CDTF">2024-07-10T03:58:00Z</dcterms:modified>
</cp:coreProperties>
</file>